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214173EB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AC6C74">
              <w:rPr>
                <w:sz w:val="24"/>
                <w:lang w:val="sk-SK"/>
              </w:rPr>
              <w:t>6</w:t>
            </w:r>
            <w:r w:rsidR="00705965">
              <w:rPr>
                <w:sz w:val="24"/>
                <w:lang w:val="sk-SK"/>
              </w:rPr>
              <w:t>424</w:t>
            </w:r>
            <w:r w:rsidR="00AC6C74">
              <w:rPr>
                <w:sz w:val="24"/>
                <w:lang w:val="sk-SK"/>
              </w:rPr>
              <w:t xml:space="preserve"> </w:t>
            </w:r>
            <w:r w:rsidR="00705965">
              <w:rPr>
                <w:sz w:val="24"/>
                <w:lang w:val="sk-SK"/>
              </w:rPr>
              <w:t>H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705965">
              <w:rPr>
                <w:sz w:val="24"/>
                <w:lang w:val="sk-SK"/>
              </w:rPr>
              <w:t>Manikér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6708D5A9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AC6C74">
              <w:rPr>
                <w:noProof/>
                <w:sz w:val="24"/>
                <w:lang w:val="sk-SK"/>
              </w:rPr>
              <w:t>64</w:t>
            </w:r>
            <w:r w:rsidR="00705965">
              <w:rPr>
                <w:noProof/>
                <w:sz w:val="24"/>
                <w:lang w:val="sk-SK"/>
              </w:rPr>
              <w:t>24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705965">
              <w:rPr>
                <w:noProof/>
                <w:sz w:val="24"/>
                <w:lang w:val="sk-SK"/>
              </w:rPr>
              <w:t>H</w:t>
            </w:r>
            <w:r w:rsidR="00831B34">
              <w:rPr>
                <w:noProof/>
                <w:sz w:val="24"/>
                <w:lang w:val="sk-SK"/>
              </w:rPr>
              <w:t xml:space="preserve"> </w:t>
            </w:r>
            <w:r w:rsidR="00705965">
              <w:rPr>
                <w:noProof/>
                <w:sz w:val="24"/>
                <w:lang w:val="sk-SK"/>
              </w:rPr>
              <w:t>Manicurist</w:t>
            </w:r>
            <w:r w:rsidR="00941A7A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2C138E60" w14:textId="7C561CFD" w:rsidR="00831B34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0EA2FDC4" w14:textId="77777777" w:rsidR="009E441F" w:rsidRPr="00F6646F" w:rsidRDefault="009E441F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</w:p>
          <w:p w14:paraId="47F4C350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uplatňovať zásady bezpečnosti a ochrany zdravia pri práci v súlade s hygienickými predpismi v oblasti manikúry,</w:t>
            </w:r>
          </w:p>
          <w:p w14:paraId="13F5B28D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uplatňovať pri práci zásady prevádzkového poriadku, zásady dezinfekcie, dezinsekcie, sterilizácie a jej druhov a vybavenia </w:t>
            </w:r>
          </w:p>
          <w:p w14:paraId="53CF8092" w14:textId="727EED80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proofErr w:type="spellStart"/>
            <w:r w:rsidRPr="00705965">
              <w:rPr>
                <w:color w:val="auto"/>
                <w:sz w:val="19"/>
                <w:szCs w:val="19"/>
                <w:lang w:val="sk-SK"/>
              </w:rPr>
              <w:t>manikérskej</w:t>
            </w:r>
            <w:proofErr w:type="spellEnd"/>
            <w:r w:rsidRPr="00705965">
              <w:rPr>
                <w:color w:val="auto"/>
                <w:sz w:val="19"/>
                <w:szCs w:val="19"/>
                <w:lang w:val="sk-SK"/>
              </w:rPr>
              <w:t xml:space="preserve"> prevádzky,</w:t>
            </w:r>
          </w:p>
          <w:p w14:paraId="5A844777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používať pracovné nástroje potrebné k výkonu </w:t>
            </w:r>
            <w:proofErr w:type="spellStart"/>
            <w:r w:rsidRPr="00705965">
              <w:rPr>
                <w:color w:val="auto"/>
                <w:sz w:val="19"/>
                <w:szCs w:val="19"/>
                <w:lang w:val="sk-SK"/>
              </w:rPr>
              <w:t>manikérskych</w:t>
            </w:r>
            <w:proofErr w:type="spellEnd"/>
            <w:r w:rsidRPr="00705965">
              <w:rPr>
                <w:color w:val="auto"/>
                <w:sz w:val="19"/>
                <w:szCs w:val="19"/>
                <w:lang w:val="sk-SK"/>
              </w:rPr>
              <w:t xml:space="preserve"> služieb,</w:t>
            </w:r>
          </w:p>
          <w:p w14:paraId="1FB685B0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aplikovať masáž rúk, </w:t>
            </w:r>
          </w:p>
          <w:p w14:paraId="3833622B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aplikovať parafínový zábal a iné druhy zábalov na ruky,</w:t>
            </w:r>
          </w:p>
          <w:p w14:paraId="2649CC10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aplikovať mokrú a suchú manikúru, </w:t>
            </w:r>
          </w:p>
          <w:p w14:paraId="78263D61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zabezpečiť dezinfekciu rúk,</w:t>
            </w:r>
          </w:p>
          <w:p w14:paraId="6E0D9B96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skrátiť necht pilovaním, </w:t>
            </w:r>
          </w:p>
          <w:p w14:paraId="1B16B252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zmäkčiť nechtové lôžko,</w:t>
            </w:r>
          </w:p>
          <w:p w14:paraId="50C3ABC3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nanášať rôzne druhy lakov,</w:t>
            </w:r>
          </w:p>
          <w:p w14:paraId="7DA1259D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ošetrovať poškodené prirodzené nechty,</w:t>
            </w:r>
          </w:p>
          <w:p w14:paraId="2A2CE6B5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>odstrániť kožné zmeny v povolených úkonoch v manikúre,</w:t>
            </w:r>
          </w:p>
          <w:p w14:paraId="179B6C2C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aplikovať klasickú manikúru, francúzsku manikúru, japonskú manikúru, </w:t>
            </w:r>
          </w:p>
          <w:p w14:paraId="40919339" w14:textId="77777777" w:rsidR="00705965" w:rsidRPr="00705965" w:rsidRDefault="00705965" w:rsidP="0070596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705965">
              <w:rPr>
                <w:color w:val="auto"/>
                <w:sz w:val="19"/>
                <w:szCs w:val="19"/>
                <w:lang w:val="sk-SK"/>
              </w:rPr>
              <w:t xml:space="preserve">aplikovať techniky modelovania nechtov </w:t>
            </w:r>
            <w:proofErr w:type="spellStart"/>
            <w:r w:rsidRPr="00705965">
              <w:rPr>
                <w:color w:val="auto"/>
                <w:sz w:val="19"/>
                <w:szCs w:val="19"/>
                <w:lang w:val="sk-SK"/>
              </w:rPr>
              <w:t>akrylovou</w:t>
            </w:r>
            <w:proofErr w:type="spellEnd"/>
            <w:r w:rsidRPr="00705965">
              <w:rPr>
                <w:color w:val="auto"/>
                <w:sz w:val="19"/>
                <w:szCs w:val="19"/>
                <w:lang w:val="sk-SK"/>
              </w:rPr>
              <w:t xml:space="preserve"> a gélovou technikou.</w:t>
            </w:r>
          </w:p>
          <w:p w14:paraId="600AC71A" w14:textId="04F868AE" w:rsidR="00831B34" w:rsidRPr="00831B34" w:rsidRDefault="00831B34" w:rsidP="00831B3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7F14B2BE" w14:textId="77777777" w:rsidR="0039531D" w:rsidRDefault="00705965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  <w:lang w:val="sk-SK"/>
              </w:rPr>
            </w:pPr>
            <w:r w:rsidRPr="00705965">
              <w:rPr>
                <w:sz w:val="19"/>
                <w:szCs w:val="19"/>
                <w:lang w:val="sk-SK"/>
              </w:rPr>
              <w:t xml:space="preserve">Absolvent sa uplatní v službách ako zamestnanec v oblasti poskytovania manikúry, v malých a stredných firmách, v prevádzkach hotelov, v liečebných zaradeniach, v predajniach s </w:t>
            </w:r>
            <w:proofErr w:type="spellStart"/>
            <w:r w:rsidRPr="00705965">
              <w:rPr>
                <w:sz w:val="19"/>
                <w:szCs w:val="19"/>
                <w:lang w:val="sk-SK"/>
              </w:rPr>
              <w:t>manikérskymi</w:t>
            </w:r>
            <w:proofErr w:type="spellEnd"/>
            <w:r w:rsidRPr="00705965">
              <w:rPr>
                <w:sz w:val="19"/>
                <w:szCs w:val="19"/>
                <w:lang w:val="sk-SK"/>
              </w:rPr>
              <w:t xml:space="preserve"> prípravkami a prístrojmi. Po splnení podmienok živnostenského zákona môže vykonávať vlastnú podnikateľskú činnosť.</w:t>
            </w:r>
          </w:p>
          <w:p w14:paraId="7F054B89" w14:textId="77777777" w:rsidR="00941A7A" w:rsidRDefault="00941A7A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  <w:lang w:val="sk-SK"/>
              </w:rPr>
            </w:pPr>
          </w:p>
          <w:p w14:paraId="7C8DF303" w14:textId="581A2B8B" w:rsidR="00941A7A" w:rsidRPr="00F6646F" w:rsidRDefault="00941A7A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996101072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CD102E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996101072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4EA77E6E" w:rsidR="00B34025" w:rsidRPr="00F6646F" w:rsidRDefault="00C55F2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831B3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300F71A6" w14:textId="77777777" w:rsidR="00027CA3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  <w:p w14:paraId="48575F65" w14:textId="735F74C4" w:rsidR="00AC6C74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D401E4D" w14:textId="0AF8ADB2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67919456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705965">
              <w:rPr>
                <w:sz w:val="19"/>
                <w:szCs w:val="19"/>
                <w:lang w:val="sk-SK"/>
              </w:rPr>
              <w:t>284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3F512170" w14:textId="0F101B64" w:rsidR="00AC6C74" w:rsidRPr="00F6646F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C00000"/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18FAF5BB" w14:textId="77777777" w:rsidR="00831B34" w:rsidRDefault="00831B3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1A5B7AF0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A77AF1A" w14:textId="77777777" w:rsidR="00AC6C74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  <w:p w14:paraId="72F685AF" w14:textId="72859A27" w:rsidR="00941A7A" w:rsidRPr="00F6646F" w:rsidRDefault="00941A7A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37FFFC7A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941A7A">
              <w:rPr>
                <w:sz w:val="20"/>
                <w:lang w:val="sk-SK"/>
              </w:rPr>
              <w:t>c</w:t>
            </w:r>
            <w:proofErr w:type="spellStart"/>
            <w:r w:rsidR="00941A7A">
              <w:rPr>
                <w:sz w:val="20"/>
              </w:rPr>
              <w:t>entrum</w:t>
            </w:r>
            <w:proofErr w:type="spellEnd"/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064C6D29" w14:textId="4F9614E1" w:rsidR="00941A7A" w:rsidRPr="00AC6C74" w:rsidRDefault="00FA4B6A" w:rsidP="00941A7A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73DFB856" wp14:editId="0D2F48E7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60960</wp:posOffset>
                  </wp:positionV>
                  <wp:extent cx="993140" cy="946785"/>
                  <wp:effectExtent l="0" t="0" r="0" b="571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9E1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4C21FED7" wp14:editId="3A4D713F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41275</wp:posOffset>
                  </wp:positionV>
                  <wp:extent cx="1297541" cy="1022400"/>
                  <wp:effectExtent l="0" t="0" r="0" b="635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A7A">
              <w:rPr>
                <w:b/>
                <w:bCs/>
                <w:noProof/>
              </w:rPr>
              <w:t xml:space="preserve">Štátny inštitút odborného vzdelávania </w:t>
            </w:r>
          </w:p>
          <w:p w14:paraId="3D046289" w14:textId="4B9288C7" w:rsidR="00941A7A" w:rsidRDefault="00941A7A" w:rsidP="00941A7A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6C44F4CA" w14:textId="2F29AD3E" w:rsidR="00941A7A" w:rsidRDefault="00941A7A" w:rsidP="00941A7A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2C6FCD1D" w14:textId="24C79E95" w:rsidR="00941A7A" w:rsidRDefault="00CD102E" w:rsidP="00941A7A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941A7A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941A7A">
              <w:rPr>
                <w:noProof/>
              </w:rPr>
              <w:t xml:space="preserve"> </w:t>
            </w:r>
          </w:p>
          <w:p w14:paraId="581CA262" w14:textId="7AEC071A" w:rsidR="00941A7A" w:rsidRDefault="00CD102E" w:rsidP="00941A7A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941A7A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  <w:p w14:paraId="04A99200" w14:textId="63C0C491" w:rsidR="00AC6C74" w:rsidRPr="00AC6C74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357" w:right="87"/>
              <w:jc w:val="both"/>
              <w:rPr>
                <w:noProof/>
                <w:sz w:val="8"/>
                <w:szCs w:val="8"/>
              </w:rPr>
            </w:pPr>
          </w:p>
          <w:p w14:paraId="3CF1E552" w14:textId="2DB37C5E" w:rsidR="00AC6C74" w:rsidRPr="00F6646F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</w:p>
        </w:tc>
      </w:tr>
    </w:tbl>
    <w:p w14:paraId="31402F60" w14:textId="7A5004F2" w:rsidR="00857FAC" w:rsidRDefault="00857FAC" w:rsidP="00A50220">
      <w:pPr>
        <w:spacing w:before="0"/>
        <w:rPr>
          <w:lang w:val="sk-SK"/>
        </w:rPr>
      </w:pPr>
    </w:p>
    <w:p w14:paraId="6ADAACBA" w14:textId="62213C4D" w:rsidR="006534A6" w:rsidRPr="006534A6" w:rsidRDefault="006534A6" w:rsidP="006534A6">
      <w:pPr>
        <w:tabs>
          <w:tab w:val="left" w:pos="714"/>
        </w:tabs>
        <w:rPr>
          <w:lang w:val="sk-SK"/>
        </w:rPr>
      </w:pPr>
      <w:r>
        <w:rPr>
          <w:lang w:val="sk-SK"/>
        </w:rPr>
        <w:tab/>
      </w: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0B5E" w14:textId="77777777" w:rsidR="00CD102E" w:rsidRDefault="00CD102E" w:rsidP="009565F2">
      <w:r>
        <w:separator/>
      </w:r>
    </w:p>
  </w:endnote>
  <w:endnote w:type="continuationSeparator" w:id="0">
    <w:p w14:paraId="027A7F5A" w14:textId="77777777" w:rsidR="00CD102E" w:rsidRDefault="00CD102E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728D7AD7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FA4B6A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51A92EE0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546C" w14:textId="77777777" w:rsidR="00CD102E" w:rsidRPr="007A4572" w:rsidRDefault="00CD102E" w:rsidP="009565F2">
      <w:pPr>
        <w:rPr>
          <w:color w:val="FFFFFF"/>
        </w:rPr>
      </w:pPr>
    </w:p>
  </w:footnote>
  <w:footnote w:type="continuationSeparator" w:id="0">
    <w:p w14:paraId="2ADA8244" w14:textId="77777777" w:rsidR="00CD102E" w:rsidRDefault="00CD102E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mFzBcjChcjij7fnDhq8kcyVDCK4oxLd6p8X7TzzmhldAsivLMwPfFXmdzp5eFL1zdCKPCYRoH3I5wmYdeynQg==" w:salt="v0e/LQP+F7LwbeP8DGZWjw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242D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0596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B34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648"/>
    <w:rsid w:val="0092296A"/>
    <w:rsid w:val="009347AA"/>
    <w:rsid w:val="0094076F"/>
    <w:rsid w:val="00941A7A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E441F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2432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043D"/>
    <w:rsid w:val="00B92055"/>
    <w:rsid w:val="00BA3082"/>
    <w:rsid w:val="00BB1150"/>
    <w:rsid w:val="00BB4F40"/>
    <w:rsid w:val="00BC09E1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5F28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102E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756D2"/>
    <w:rsid w:val="00F80225"/>
    <w:rsid w:val="00F8097A"/>
    <w:rsid w:val="00F818C8"/>
    <w:rsid w:val="00F8770B"/>
    <w:rsid w:val="00F95244"/>
    <w:rsid w:val="00F95CA2"/>
    <w:rsid w:val="00FA377F"/>
    <w:rsid w:val="00FA4B6A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C7EA-064F-40C1-89BD-29803139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2646</Characters>
  <Application>Microsoft Office Word</Application>
  <DocSecurity>8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12</cp:revision>
  <cp:lastPrinted>2019-07-09T14:26:00Z</cp:lastPrinted>
  <dcterms:created xsi:type="dcterms:W3CDTF">2020-05-20T20:03:00Z</dcterms:created>
  <dcterms:modified xsi:type="dcterms:W3CDTF">2020-09-16T06:23:00Z</dcterms:modified>
</cp:coreProperties>
</file>